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F4" w:rsidRDefault="00B674F4" w:rsidP="00B674F4">
      <w:pPr>
        <w:spacing w:after="0" w:line="240" w:lineRule="auto"/>
        <w:contextualSpacing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noProof/>
          <w:color w:val="C00000"/>
          <w:sz w:val="28"/>
          <w:szCs w:val="28"/>
          <w:u w:val="single"/>
          <w:lang w:eastAsia="ru-RU"/>
        </w:rPr>
        <w:drawing>
          <wp:inline distT="0" distB="0" distL="0" distR="0" wp14:anchorId="0D61B3D8" wp14:editId="783D16C5">
            <wp:extent cx="12954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767" w:rsidRDefault="005D59AC" w:rsidP="00B674F4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color w:val="C00000"/>
          <w:sz w:val="28"/>
          <w:szCs w:val="28"/>
          <w:u w:val="single"/>
        </w:rPr>
        <w:t>ДЕТСКИЙ ОЗДОРОВИТЕЛЬНЫЙ ЛАГЕРЬ «ЭНЕРГЕТИК»</w:t>
      </w:r>
    </w:p>
    <w:p w:rsidR="00C82767" w:rsidRDefault="005D59AC">
      <w:pPr>
        <w:spacing w:after="0" w:line="240" w:lineRule="auto"/>
        <w:contextualSpacing/>
        <w:jc w:val="center"/>
        <w:rPr>
          <w:b/>
          <w:i/>
          <w:color w:val="C00000"/>
          <w:sz w:val="24"/>
          <w:szCs w:val="28"/>
        </w:rPr>
      </w:pPr>
      <w:r>
        <w:rPr>
          <w:b/>
          <w:i/>
          <w:color w:val="C00000"/>
          <w:sz w:val="24"/>
          <w:szCs w:val="28"/>
        </w:rPr>
        <w:t>ПРИГЛАШАЕТ:</w:t>
      </w:r>
    </w:p>
    <w:p w:rsidR="00C82767" w:rsidRDefault="00C82767">
      <w:pPr>
        <w:spacing w:after="0" w:line="240" w:lineRule="auto"/>
        <w:contextualSpacing/>
        <w:jc w:val="center"/>
        <w:rPr>
          <w:b/>
          <w:i/>
          <w:sz w:val="24"/>
          <w:szCs w:val="28"/>
        </w:rPr>
      </w:pPr>
    </w:p>
    <w:p w:rsidR="00C82767" w:rsidRDefault="005D59A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Всех девчонок и мальчишек в возрасте от 6,5 до 15 лет посетить территорию детства, где оживают самые заветные мечты, обитают добрые сказки, а главное – добрые сердца людей, помогающие юным творцам не просто отдохнуть и набраться сил, но  и сделать сказочные открытия, найти новых друзей, прожить яркие дни, познавая мир и себя!</w:t>
      </w:r>
      <w:proofErr w:type="gramEnd"/>
    </w:p>
    <w:p w:rsidR="00C82767" w:rsidRDefault="005D59AC">
      <w:pPr>
        <w:spacing w:after="0" w:line="240" w:lineRule="auto"/>
        <w:contextualSpacing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ДЕТСКИЙ ОЗДОРОВИТЕЛЬНЫЙ ЛАГЕРЬ «ЭНЕРГЕТИК» РАСПОЛОЖЕН:</w:t>
      </w:r>
    </w:p>
    <w:p w:rsidR="00C82767" w:rsidRDefault="005D59AC">
      <w:pPr>
        <w:widowControl w:val="0"/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 живописном сосновом бору на берегу реки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Осове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памятник природы). Хвойный лес, свежий воздух, природа, благоустроенная территория создают прекрасные благоприятные условия для  оздоровления и отдыха детей.</w:t>
      </w:r>
    </w:p>
    <w:p w:rsidR="00C82767" w:rsidRDefault="005D59AC">
      <w:pPr>
        <w:spacing w:after="0" w:line="240" w:lineRule="auto"/>
        <w:contextualSpacing/>
        <w:jc w:val="center"/>
        <w:rPr>
          <w:b/>
          <w:i/>
          <w:color w:val="C00000"/>
          <w:sz w:val="24"/>
          <w:szCs w:val="28"/>
        </w:rPr>
      </w:pPr>
      <w:r>
        <w:rPr>
          <w:b/>
          <w:i/>
          <w:color w:val="C00000"/>
          <w:sz w:val="24"/>
          <w:szCs w:val="28"/>
        </w:rPr>
        <w:t>ДЕТСКИЙ ОЗДОРОВИТЕЛЬНЫЙ ЛАГЕРЬ «ЭНЕРГЕТИК» ПРЕДЛАГАЕТ:</w:t>
      </w:r>
    </w:p>
    <w:p w:rsidR="00C82767" w:rsidRDefault="005D59A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5-ти  разовое полноценное питание в просторной светлой столовой на 200 мест;</w:t>
      </w:r>
    </w:p>
    <w:p w:rsidR="00C82767" w:rsidRDefault="005D59A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i/>
          <w:sz w:val="24"/>
          <w:szCs w:val="24"/>
        </w:rPr>
        <w:t>Проживание в уютных комнатах на 3-х человек в 2-х этажных спальных корпусах  и комнатах по 5 человек в одноэтажных корпусах;</w:t>
      </w:r>
    </w:p>
    <w:p w:rsidR="00C82767" w:rsidRDefault="005D59A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Оснащенный спортивный зал и спортивные площадки;</w:t>
      </w:r>
    </w:p>
    <w:p w:rsidR="00C82767" w:rsidRDefault="005D59A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Креативных вожатых и воспитателей студенческого педагогического отряда ННГУ «Вертикаль»</w:t>
      </w:r>
    </w:p>
    <w:p w:rsidR="00C82767" w:rsidRDefault="005D59A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Современная аппаратура для разнообразных мероприятий и работы творческих и спортивных мастерских.</w:t>
      </w:r>
    </w:p>
    <w:p w:rsidR="00C82767" w:rsidRPr="00B674F4" w:rsidRDefault="005D59AC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  <w:r w:rsidRPr="00B674F4">
        <w:rPr>
          <w:rFonts w:ascii="Times New Roman" w:hAnsi="Times New Roman"/>
          <w:b/>
          <w:i/>
          <w:color w:val="C00000"/>
          <w:sz w:val="24"/>
          <w:szCs w:val="28"/>
        </w:rPr>
        <w:t>ДЕТСКИЙ ОЗДОРОВИТЕЛЬНЫЙ ЛАГЕРЬ «ЭНЕРГЕТИК» ЖДЕТ ВАС:</w:t>
      </w:r>
    </w:p>
    <w:p w:rsidR="00C82767" w:rsidRPr="00B674F4" w:rsidRDefault="00C82767">
      <w:pPr>
        <w:rPr>
          <w:rFonts w:ascii="Times New Roman" w:hAnsi="Times New Roman"/>
        </w:rPr>
        <w:sectPr w:rsidR="00C82767" w:rsidRPr="00B674F4" w:rsidSect="00B674F4">
          <w:pgSz w:w="11906" w:h="16838"/>
          <w:pgMar w:top="284" w:right="720" w:bottom="720" w:left="720" w:header="0" w:footer="0" w:gutter="0"/>
          <w:cols w:space="1701"/>
          <w:docGrid w:linePitch="360"/>
        </w:sectPr>
      </w:pPr>
    </w:p>
    <w:p w:rsidR="00C82767" w:rsidRPr="00B674F4" w:rsidRDefault="005D59AC">
      <w:pPr>
        <w:pStyle w:val="Default"/>
        <w:jc w:val="center"/>
        <w:rPr>
          <w:rFonts w:ascii="Times New Roman" w:hAnsi="Times New Roman" w:cs="Times New Roman"/>
        </w:rPr>
      </w:pPr>
      <w:r w:rsidRPr="00B674F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На 1 смену </w:t>
      </w:r>
      <w:r w:rsidRPr="00B674F4">
        <w:rPr>
          <w:rFonts w:ascii="Times New Roman" w:hAnsi="Times New Roman" w:cs="Times New Roman"/>
          <w:sz w:val="23"/>
          <w:szCs w:val="23"/>
        </w:rPr>
        <w:t>со 02.06 по22.06;</w:t>
      </w:r>
    </w:p>
    <w:p w:rsidR="00C82767" w:rsidRPr="00B674F4" w:rsidRDefault="005D59AC">
      <w:pPr>
        <w:pStyle w:val="Default"/>
        <w:jc w:val="center"/>
        <w:rPr>
          <w:rFonts w:ascii="Times New Roman" w:hAnsi="Times New Roman" w:cs="Times New Roman"/>
        </w:rPr>
      </w:pPr>
      <w:r w:rsidRPr="00B674F4">
        <w:rPr>
          <w:rFonts w:ascii="Times New Roman" w:hAnsi="Times New Roman" w:cs="Times New Roman"/>
          <w:b/>
          <w:bCs/>
          <w:sz w:val="23"/>
          <w:szCs w:val="23"/>
        </w:rPr>
        <w:t xml:space="preserve">на 2 смену </w:t>
      </w:r>
      <w:r w:rsidRPr="00B674F4">
        <w:rPr>
          <w:rFonts w:ascii="Times New Roman" w:hAnsi="Times New Roman" w:cs="Times New Roman"/>
          <w:sz w:val="23"/>
          <w:szCs w:val="23"/>
        </w:rPr>
        <w:t>с 25.06 по 15.07;</w:t>
      </w:r>
    </w:p>
    <w:p w:rsidR="00C82767" w:rsidRPr="00B674F4" w:rsidRDefault="005D59AC">
      <w:pPr>
        <w:pStyle w:val="Default"/>
        <w:jc w:val="center"/>
        <w:rPr>
          <w:rFonts w:ascii="Times New Roman" w:hAnsi="Times New Roman" w:cs="Times New Roman"/>
        </w:rPr>
      </w:pPr>
      <w:r w:rsidRPr="00B674F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на 3 смену </w:t>
      </w:r>
      <w:r w:rsidRPr="00B674F4">
        <w:rPr>
          <w:rFonts w:ascii="Times New Roman" w:hAnsi="Times New Roman" w:cs="Times New Roman"/>
          <w:sz w:val="23"/>
          <w:szCs w:val="23"/>
        </w:rPr>
        <w:t>с 18.07 по 07.08;</w:t>
      </w:r>
    </w:p>
    <w:p w:rsidR="00C82767" w:rsidRPr="00B674F4" w:rsidRDefault="005D59AC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  <w:r w:rsidRPr="00B674F4">
        <w:rPr>
          <w:rFonts w:ascii="Times New Roman" w:hAnsi="Times New Roman"/>
          <w:b/>
          <w:bCs/>
          <w:sz w:val="24"/>
          <w:szCs w:val="23"/>
        </w:rPr>
        <w:t xml:space="preserve">на 4 смену </w:t>
      </w:r>
      <w:r w:rsidRPr="00B674F4">
        <w:rPr>
          <w:rFonts w:ascii="Times New Roman" w:hAnsi="Times New Roman"/>
          <w:sz w:val="24"/>
          <w:szCs w:val="23"/>
        </w:rPr>
        <w:t>с 10.08 по 30.08.</w:t>
      </w:r>
    </w:p>
    <w:p w:rsidR="00C82767" w:rsidRPr="00B674F4" w:rsidRDefault="00C82767">
      <w:pPr>
        <w:rPr>
          <w:rFonts w:ascii="Times New Roman" w:hAnsi="Times New Roman"/>
        </w:rPr>
        <w:sectPr w:rsidR="00C82767" w:rsidRPr="00B674F4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C82767" w:rsidRPr="00B674F4" w:rsidRDefault="005D59AC" w:rsidP="00B674F4">
      <w:pPr>
        <w:spacing w:after="0" w:line="240" w:lineRule="auto"/>
        <w:jc w:val="center"/>
        <w:rPr>
          <w:rFonts w:ascii="Times New Roman" w:hAnsi="Times New Roman"/>
        </w:rPr>
      </w:pPr>
      <w:r w:rsidRPr="00B674F4">
        <w:rPr>
          <w:rFonts w:ascii="Times New Roman" w:hAnsi="Times New Roman"/>
          <w:b/>
          <w:sz w:val="32"/>
          <w:szCs w:val="28"/>
        </w:rPr>
        <w:lastRenderedPageBreak/>
        <w:t xml:space="preserve">Стоимость путевки на </w:t>
      </w:r>
      <w:r w:rsidRPr="00B674F4">
        <w:rPr>
          <w:rFonts w:ascii="Times New Roman" w:hAnsi="Times New Roman"/>
          <w:b/>
          <w:sz w:val="32"/>
          <w:szCs w:val="28"/>
          <w:u w:val="single"/>
        </w:rPr>
        <w:t>лето 2022</w:t>
      </w:r>
      <w:r w:rsidRPr="00B674F4">
        <w:rPr>
          <w:rFonts w:ascii="Times New Roman" w:hAnsi="Times New Roman"/>
          <w:b/>
          <w:sz w:val="32"/>
          <w:szCs w:val="28"/>
        </w:rPr>
        <w:t xml:space="preserve"> года: </w:t>
      </w:r>
    </w:p>
    <w:p w:rsidR="00B674F4" w:rsidRDefault="00B674F4" w:rsidP="00B674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74F4">
        <w:rPr>
          <w:rFonts w:ascii="Times New Roman" w:hAnsi="Times New Roman"/>
          <w:b/>
          <w:sz w:val="24"/>
          <w:szCs w:val="24"/>
        </w:rPr>
        <w:t xml:space="preserve">                                            Для коммерческих организаций и частных лиц: </w:t>
      </w:r>
    </w:p>
    <w:p w:rsidR="00C82767" w:rsidRDefault="00C82767" w:rsidP="00B67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74F4" w:rsidRPr="00B674F4" w:rsidRDefault="00B674F4" w:rsidP="00B674F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  <w:sectPr w:rsidR="00B674F4" w:rsidRPr="00B674F4">
          <w:type w:val="continuous"/>
          <w:pgSz w:w="11906" w:h="16838"/>
          <w:pgMar w:top="720" w:right="720" w:bottom="720" w:left="720" w:header="0" w:footer="0" w:gutter="0"/>
          <w:cols w:space="1701"/>
          <w:docGrid w:linePitch="360"/>
        </w:sectPr>
      </w:pPr>
      <w:r w:rsidRPr="00B674F4">
        <w:rPr>
          <w:rFonts w:ascii="Times New Roman" w:hAnsi="Times New Roman"/>
          <w:b/>
          <w:sz w:val="32"/>
          <w:szCs w:val="32"/>
          <w:u w:val="single"/>
        </w:rPr>
        <w:t xml:space="preserve">21 день – </w:t>
      </w:r>
      <w:r w:rsidRPr="00B674F4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35 805 руб. </w:t>
      </w:r>
      <w:r w:rsidR="005649E8">
        <w:rPr>
          <w:rFonts w:ascii="Times New Roman" w:hAnsi="Times New Roman"/>
          <w:b/>
          <w:sz w:val="32"/>
          <w:szCs w:val="32"/>
          <w:u w:val="single"/>
        </w:rPr>
        <w:t>по программе КЕШБЭ</w:t>
      </w:r>
      <w:bookmarkStart w:id="0" w:name="_GoBack"/>
      <w:bookmarkEnd w:id="0"/>
      <w:r w:rsidRPr="00B674F4">
        <w:rPr>
          <w:rFonts w:ascii="Times New Roman" w:hAnsi="Times New Roman"/>
          <w:b/>
          <w:sz w:val="32"/>
          <w:szCs w:val="32"/>
          <w:u w:val="single"/>
        </w:rPr>
        <w:t>К 50%</w:t>
      </w:r>
    </w:p>
    <w:p w:rsidR="00B674F4" w:rsidRPr="00B674F4" w:rsidRDefault="00B674F4" w:rsidP="00B674F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674F4">
        <w:rPr>
          <w:rFonts w:ascii="Times New Roman" w:hAnsi="Times New Roman"/>
          <w:b/>
          <w:sz w:val="32"/>
          <w:szCs w:val="32"/>
        </w:rPr>
        <w:lastRenderedPageBreak/>
        <w:t xml:space="preserve">        </w:t>
      </w:r>
    </w:p>
    <w:p w:rsidR="00C82767" w:rsidRPr="00B674F4" w:rsidRDefault="00C8276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2767" w:rsidRPr="00B674F4" w:rsidRDefault="00C82767">
      <w:pPr>
        <w:rPr>
          <w:rFonts w:ascii="Times New Roman" w:hAnsi="Times New Roman"/>
        </w:rPr>
        <w:sectPr w:rsidR="00C82767" w:rsidRPr="00B674F4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B674F4" w:rsidRPr="00B674F4" w:rsidRDefault="005D59AC" w:rsidP="00B674F4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B674F4">
        <w:rPr>
          <w:rFonts w:ascii="Times New Roman" w:hAnsi="Times New Roman"/>
          <w:b/>
          <w:i/>
          <w:color w:val="C00000"/>
          <w:sz w:val="28"/>
          <w:szCs w:val="28"/>
        </w:rPr>
        <w:lastRenderedPageBreak/>
        <w:t xml:space="preserve">УВАЖАЕМЫЕ РОДИТЕЛИ!  ЕСЛИ ВЫ ХОТИТЕ, ЧТОБЫ ВАШ РЕБЕНОК ПОЛНОЦЕННО ОТДОХНУЛ, ПОДАРИТЕ ЕМУ ПУТЕВКУ </w:t>
      </w:r>
    </w:p>
    <w:p w:rsidR="00C82767" w:rsidRPr="00B674F4" w:rsidRDefault="00B674F4" w:rsidP="00B674F4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В </w:t>
      </w:r>
      <w:r w:rsidR="00D16AC7">
        <w:rPr>
          <w:rFonts w:ascii="Times New Roman" w:hAnsi="Times New Roman"/>
          <w:b/>
          <w:i/>
          <w:color w:val="C00000"/>
          <w:sz w:val="28"/>
          <w:szCs w:val="28"/>
        </w:rPr>
        <w:t>ДОЛ</w:t>
      </w:r>
      <w:r w:rsidR="005D59AC" w:rsidRPr="00B674F4">
        <w:rPr>
          <w:rFonts w:ascii="Times New Roman" w:hAnsi="Times New Roman"/>
          <w:b/>
          <w:i/>
          <w:color w:val="C00000"/>
          <w:sz w:val="28"/>
          <w:szCs w:val="28"/>
        </w:rPr>
        <w:t xml:space="preserve"> «ЭНЕРГЕТИК»!!!</w:t>
      </w: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4F4">
        <w:rPr>
          <w:rFonts w:ascii="Times New Roman" w:hAnsi="Times New Roman"/>
          <w:sz w:val="24"/>
          <w:szCs w:val="24"/>
        </w:rPr>
        <w:t xml:space="preserve">По вопросам приобретения путевок просьба обращаться </w:t>
      </w: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4F4"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 w:rsidRPr="00B674F4">
        <w:rPr>
          <w:rFonts w:ascii="Times New Roman" w:hAnsi="Times New Roman"/>
          <w:sz w:val="24"/>
          <w:szCs w:val="24"/>
        </w:rPr>
        <w:t>ДО</w:t>
      </w:r>
      <w:proofErr w:type="gramEnd"/>
      <w:r w:rsidRPr="00B674F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674F4">
        <w:rPr>
          <w:rFonts w:ascii="Times New Roman" w:hAnsi="Times New Roman"/>
          <w:sz w:val="24"/>
          <w:szCs w:val="24"/>
        </w:rPr>
        <w:t>Детский</w:t>
      </w:r>
      <w:proofErr w:type="gramEnd"/>
      <w:r w:rsidRPr="00B674F4">
        <w:rPr>
          <w:rFonts w:ascii="Times New Roman" w:hAnsi="Times New Roman"/>
          <w:sz w:val="24"/>
          <w:szCs w:val="24"/>
        </w:rPr>
        <w:t xml:space="preserve"> оздоровительно-образовательный центр «Энергетик»</w:t>
      </w:r>
    </w:p>
    <w:p w:rsidR="00C82767" w:rsidRPr="00B674F4" w:rsidRDefault="00C82767">
      <w:pPr>
        <w:spacing w:after="0" w:line="240" w:lineRule="auto"/>
        <w:jc w:val="center"/>
        <w:rPr>
          <w:rFonts w:ascii="Times New Roman" w:hAnsi="Times New Roman"/>
        </w:rPr>
      </w:pP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4F4">
        <w:rPr>
          <w:rFonts w:ascii="Times New Roman" w:hAnsi="Times New Roman"/>
          <w:b/>
          <w:sz w:val="24"/>
          <w:szCs w:val="24"/>
        </w:rPr>
        <w:t xml:space="preserve">тел: 8 (8313) 32-01-05; директор Куракина Людмила Сергеевна </w:t>
      </w:r>
      <w:proofErr w:type="gramStart"/>
      <w:r w:rsidRPr="00B674F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674F4">
        <w:rPr>
          <w:rFonts w:ascii="Times New Roman" w:hAnsi="Times New Roman"/>
          <w:b/>
          <w:sz w:val="24"/>
          <w:szCs w:val="24"/>
        </w:rPr>
        <w:t>89047828931, 89308195171)</w:t>
      </w: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4F4">
        <w:rPr>
          <w:rFonts w:ascii="Times New Roman" w:hAnsi="Times New Roman"/>
          <w:b/>
          <w:sz w:val="24"/>
          <w:szCs w:val="24"/>
        </w:rPr>
        <w:t xml:space="preserve">зам. директора по воспитательной работе Мельникова Оксана Александровна </w:t>
      </w: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</w:rPr>
      </w:pPr>
      <w:r w:rsidRPr="00B674F4">
        <w:rPr>
          <w:rFonts w:ascii="Times New Roman" w:hAnsi="Times New Roman"/>
          <w:b/>
          <w:sz w:val="24"/>
          <w:szCs w:val="24"/>
        </w:rPr>
        <w:t>( 89200383690, 89082362247)</w:t>
      </w: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4F4">
        <w:rPr>
          <w:rFonts w:ascii="Times New Roman" w:hAnsi="Times New Roman"/>
          <w:b/>
          <w:sz w:val="24"/>
          <w:szCs w:val="24"/>
        </w:rPr>
        <w:t>тел. 8(8313)32-19-92 – бухгалтерия (гл. бухгалтер – Шабанова Наталья Владимировна)</w:t>
      </w:r>
    </w:p>
    <w:p w:rsidR="00C82767" w:rsidRPr="00B674F4" w:rsidRDefault="00C827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2767" w:rsidRPr="00B674F4" w:rsidRDefault="005D59AC">
      <w:pPr>
        <w:spacing w:after="0" w:line="240" w:lineRule="auto"/>
        <w:jc w:val="center"/>
        <w:rPr>
          <w:rFonts w:ascii="Times New Roman" w:hAnsi="Times New Roman"/>
        </w:rPr>
      </w:pPr>
      <w:r w:rsidRPr="00B674F4">
        <w:rPr>
          <w:rFonts w:ascii="Times New Roman" w:hAnsi="Times New Roman"/>
          <w:sz w:val="24"/>
          <w:szCs w:val="24"/>
        </w:rPr>
        <w:t xml:space="preserve">Адрес: Нижегородская обл., Володарский район, </w:t>
      </w:r>
      <w:proofErr w:type="spellStart"/>
      <w:r w:rsidRPr="00B674F4">
        <w:rPr>
          <w:rFonts w:ascii="Times New Roman" w:hAnsi="Times New Roman"/>
          <w:sz w:val="24"/>
          <w:szCs w:val="24"/>
        </w:rPr>
        <w:t>р.п</w:t>
      </w:r>
      <w:proofErr w:type="gramStart"/>
      <w:r w:rsidRPr="00B674F4">
        <w:rPr>
          <w:rFonts w:ascii="Times New Roman" w:hAnsi="Times New Roman"/>
          <w:sz w:val="24"/>
          <w:szCs w:val="24"/>
        </w:rPr>
        <w:t>.Р</w:t>
      </w:r>
      <w:proofErr w:type="gramEnd"/>
      <w:r w:rsidRPr="00B674F4">
        <w:rPr>
          <w:rFonts w:ascii="Times New Roman" w:hAnsi="Times New Roman"/>
          <w:sz w:val="24"/>
          <w:szCs w:val="24"/>
        </w:rPr>
        <w:t>ешетиха</w:t>
      </w:r>
      <w:proofErr w:type="spellEnd"/>
      <w:r w:rsidRPr="00B67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4F4">
        <w:rPr>
          <w:rFonts w:ascii="Times New Roman" w:hAnsi="Times New Roman"/>
          <w:sz w:val="24"/>
          <w:szCs w:val="24"/>
        </w:rPr>
        <w:t>ул.Станционная</w:t>
      </w:r>
      <w:proofErr w:type="spellEnd"/>
      <w:r w:rsidRPr="00B674F4">
        <w:rPr>
          <w:rFonts w:ascii="Times New Roman" w:hAnsi="Times New Roman"/>
          <w:sz w:val="24"/>
          <w:szCs w:val="24"/>
        </w:rPr>
        <w:t xml:space="preserve">, юго-восточнее (1,5км) дома 7, </w:t>
      </w:r>
      <w:r w:rsidRPr="00B674F4">
        <w:rPr>
          <w:rFonts w:ascii="Times New Roman" w:hAnsi="Times New Roman"/>
          <w:sz w:val="24"/>
          <w:szCs w:val="24"/>
          <w:lang w:val="en-US"/>
        </w:rPr>
        <w:t>E</w:t>
      </w:r>
      <w:r w:rsidRPr="00B674F4">
        <w:rPr>
          <w:rFonts w:ascii="Times New Roman" w:hAnsi="Times New Roman"/>
          <w:sz w:val="24"/>
          <w:szCs w:val="24"/>
        </w:rPr>
        <w:t>-</w:t>
      </w:r>
      <w:r w:rsidRPr="00B674F4">
        <w:rPr>
          <w:rFonts w:ascii="Times New Roman" w:hAnsi="Times New Roman"/>
          <w:sz w:val="24"/>
          <w:szCs w:val="24"/>
          <w:lang w:val="en-US"/>
        </w:rPr>
        <w:t>mail</w:t>
      </w:r>
      <w:r w:rsidRPr="00B674F4">
        <w:rPr>
          <w:rFonts w:ascii="Times New Roman" w:hAnsi="Times New Roman"/>
          <w:sz w:val="24"/>
          <w:szCs w:val="24"/>
        </w:rPr>
        <w:t xml:space="preserve">: </w:t>
      </w:r>
      <w:hyperlink r:id="rId10" w:tooltip="mailto:Centr_Energetik@mail.ru" w:history="1"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Centr</w:t>
        </w:r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</w:rPr>
          <w:t>_</w:t>
        </w:r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Energetik</w:t>
        </w:r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</w:rPr>
          <w:t>@</w:t>
        </w:r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B674F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674F4">
        <w:rPr>
          <w:rFonts w:ascii="Times New Roman" w:hAnsi="Times New Roman"/>
          <w:sz w:val="24"/>
          <w:szCs w:val="24"/>
        </w:rPr>
        <w:t xml:space="preserve">, сайт: </w:t>
      </w:r>
      <w:r w:rsidRPr="00B674F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lager</w:t>
      </w:r>
      <w:r w:rsidRPr="00B674F4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proofErr w:type="spellStart"/>
      <w:r w:rsidRPr="00B674F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energetik</w:t>
      </w:r>
      <w:proofErr w:type="spellEnd"/>
      <w:r w:rsidRPr="00B674F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B674F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B674F4">
        <w:rPr>
          <w:rFonts w:ascii="Times New Roman" w:hAnsi="Times New Roman"/>
          <w:sz w:val="24"/>
          <w:szCs w:val="24"/>
        </w:rPr>
        <w:t xml:space="preserve"> </w:t>
      </w:r>
    </w:p>
    <w:sectPr w:rsidR="00C82767" w:rsidRPr="00B674F4">
      <w:type w:val="continuous"/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DA" w:rsidRDefault="00F531DA">
      <w:pPr>
        <w:spacing w:after="0" w:line="240" w:lineRule="auto"/>
      </w:pPr>
      <w:r>
        <w:separator/>
      </w:r>
    </w:p>
  </w:endnote>
  <w:endnote w:type="continuationSeparator" w:id="0">
    <w:p w:rsidR="00F531DA" w:rsidRDefault="00F5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DA" w:rsidRDefault="00F531DA">
      <w:pPr>
        <w:spacing w:after="0" w:line="240" w:lineRule="auto"/>
      </w:pPr>
      <w:r>
        <w:separator/>
      </w:r>
    </w:p>
  </w:footnote>
  <w:footnote w:type="continuationSeparator" w:id="0">
    <w:p w:rsidR="00F531DA" w:rsidRDefault="00F5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BEC"/>
    <w:multiLevelType w:val="hybridMultilevel"/>
    <w:tmpl w:val="FAD2E13E"/>
    <w:lvl w:ilvl="0" w:tplc="93FEE764">
      <w:start w:val="1"/>
      <w:numFmt w:val="bullet"/>
      <w:lvlText w:val=""/>
      <w:lvlJc w:val="left"/>
      <w:pPr>
        <w:ind w:left="360" w:hanging="360"/>
      </w:pPr>
      <w:rPr>
        <w:rFonts w:cs="Symbol"/>
        <w:sz w:val="24"/>
        <w:szCs w:val="24"/>
      </w:rPr>
    </w:lvl>
    <w:lvl w:ilvl="1" w:tplc="77F095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BEBF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C85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7428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BCA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984D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F406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226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0EB3CAA"/>
    <w:multiLevelType w:val="hybridMultilevel"/>
    <w:tmpl w:val="F9388DC8"/>
    <w:lvl w:ilvl="0" w:tplc="A9E646D8">
      <w:start w:val="1"/>
      <w:numFmt w:val="none"/>
      <w:suff w:val="nothing"/>
      <w:lvlText w:val=""/>
      <w:lvlJc w:val="left"/>
      <w:pPr>
        <w:ind w:left="0" w:firstLine="0"/>
      </w:pPr>
    </w:lvl>
    <w:lvl w:ilvl="1" w:tplc="3564BBFC">
      <w:start w:val="1"/>
      <w:numFmt w:val="none"/>
      <w:suff w:val="nothing"/>
      <w:lvlText w:val=""/>
      <w:lvlJc w:val="left"/>
      <w:pPr>
        <w:ind w:left="0" w:firstLine="0"/>
      </w:pPr>
    </w:lvl>
    <w:lvl w:ilvl="2" w:tplc="65C6FAF0">
      <w:start w:val="1"/>
      <w:numFmt w:val="none"/>
      <w:suff w:val="nothing"/>
      <w:lvlText w:val=""/>
      <w:lvlJc w:val="left"/>
      <w:pPr>
        <w:ind w:left="0" w:firstLine="0"/>
      </w:pPr>
    </w:lvl>
    <w:lvl w:ilvl="3" w:tplc="845680F6">
      <w:start w:val="1"/>
      <w:numFmt w:val="none"/>
      <w:suff w:val="nothing"/>
      <w:lvlText w:val=""/>
      <w:lvlJc w:val="left"/>
      <w:pPr>
        <w:ind w:left="0" w:firstLine="0"/>
      </w:pPr>
    </w:lvl>
    <w:lvl w:ilvl="4" w:tplc="E4F04FF4">
      <w:start w:val="1"/>
      <w:numFmt w:val="none"/>
      <w:suff w:val="nothing"/>
      <w:lvlText w:val=""/>
      <w:lvlJc w:val="left"/>
      <w:pPr>
        <w:ind w:left="0" w:firstLine="0"/>
      </w:pPr>
    </w:lvl>
    <w:lvl w:ilvl="5" w:tplc="C972D88C">
      <w:start w:val="1"/>
      <w:numFmt w:val="none"/>
      <w:suff w:val="nothing"/>
      <w:lvlText w:val=""/>
      <w:lvlJc w:val="left"/>
      <w:pPr>
        <w:ind w:left="0" w:firstLine="0"/>
      </w:pPr>
    </w:lvl>
    <w:lvl w:ilvl="6" w:tplc="18164A04">
      <w:start w:val="1"/>
      <w:numFmt w:val="none"/>
      <w:suff w:val="nothing"/>
      <w:lvlText w:val=""/>
      <w:lvlJc w:val="left"/>
      <w:pPr>
        <w:ind w:left="0" w:firstLine="0"/>
      </w:pPr>
    </w:lvl>
    <w:lvl w:ilvl="7" w:tplc="FA3EAAC8">
      <w:start w:val="1"/>
      <w:numFmt w:val="none"/>
      <w:suff w:val="nothing"/>
      <w:lvlText w:val=""/>
      <w:lvlJc w:val="left"/>
      <w:pPr>
        <w:ind w:left="0" w:firstLine="0"/>
      </w:pPr>
    </w:lvl>
    <w:lvl w:ilvl="8" w:tplc="57E2E1F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67"/>
    <w:rsid w:val="005649E8"/>
    <w:rsid w:val="005D59AC"/>
    <w:rsid w:val="00AB111E"/>
    <w:rsid w:val="00B674F4"/>
    <w:rsid w:val="00C82767"/>
    <w:rsid w:val="00D16AC7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val="ru-RU" w:bidi="ar-SA"/>
    </w:rPr>
  </w:style>
  <w:style w:type="numbering" w:customStyle="1" w:styleId="WW8Num1">
    <w:name w:val="WW8Num1"/>
    <w:qFormat/>
  </w:style>
  <w:style w:type="paragraph" w:styleId="afc">
    <w:name w:val="Balloon Text"/>
    <w:basedOn w:val="a"/>
    <w:link w:val="afd"/>
    <w:uiPriority w:val="99"/>
    <w:semiHidden/>
    <w:unhideWhenUsed/>
    <w:rsid w:val="00B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674F4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val="ru-RU" w:bidi="ar-SA"/>
    </w:rPr>
  </w:style>
  <w:style w:type="numbering" w:customStyle="1" w:styleId="WW8Num1">
    <w:name w:val="WW8Num1"/>
    <w:qFormat/>
  </w:style>
  <w:style w:type="paragraph" w:styleId="afc">
    <w:name w:val="Balloon Text"/>
    <w:basedOn w:val="a"/>
    <w:link w:val="afd"/>
    <w:uiPriority w:val="99"/>
    <w:semiHidden/>
    <w:unhideWhenUsed/>
    <w:rsid w:val="00B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674F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ntr_Energeti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</dc:creator>
  <dc:description/>
  <cp:lastModifiedBy>Энергетик Лагерь</cp:lastModifiedBy>
  <cp:revision>9</cp:revision>
  <dcterms:created xsi:type="dcterms:W3CDTF">2021-05-30T20:52:00Z</dcterms:created>
  <dcterms:modified xsi:type="dcterms:W3CDTF">2022-03-16T10:53:00Z</dcterms:modified>
  <dc:language>en-US</dc:language>
</cp:coreProperties>
</file>